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pacing w:before="0" w:after="0"/>
        <w:rPr>
          <w:rStyle w:val="Nessuno"/>
          <w:rFonts w:ascii="Calibri" w:hAnsi="Calibri" w:cs="Calibri"/>
          <w:sz w:val="20"/>
        </w:rPr>
      </w:pPr>
      <w:bookmarkStart w:id="0" w:name="_GoBack"/>
      <w:bookmarkEnd w:id="0"/>
      <w:r>
        <w:rPr>
          <w:rStyle w:val="Nessuno"/>
          <w:rFonts w:cs="Calibri" w:ascii="Calibri" w:hAnsi="Calibri"/>
          <w:sz w:val="20"/>
          <w:lang w:val="da-DK"/>
        </w:rPr>
        <w:t xml:space="preserve">ALLEGATO B </w:t>
      </w:r>
      <w:r>
        <w:rPr>
          <w:rStyle w:val="Nessuno"/>
          <w:rFonts w:cs="Calibri" w:ascii="Calibri" w:hAnsi="Calibri"/>
          <w:sz w:val="20"/>
        </w:rPr>
        <w:t>– Dichiarazione ex DPR 445/2000</w:t>
      </w:r>
    </w:p>
    <w:p>
      <w:pPr>
        <w:pStyle w:val="Corpo"/>
        <w:spacing w:before="0" w:after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left="851" w:right="849" w:hanging="0"/>
        <w:jc w:val="center"/>
        <w:rPr>
          <w:rFonts w:ascii="Calibri" w:hAnsi="Calibri"/>
          <w:b/>
          <w:b/>
          <w:lang w:val="it-IT"/>
        </w:rPr>
      </w:pPr>
      <w:r>
        <w:rPr>
          <w:rFonts w:ascii="Calibri" w:hAnsi="Calibri"/>
          <w:b/>
          <w:lang w:val="it-IT"/>
        </w:rPr>
      </w:r>
    </w:p>
    <w:p>
      <w:pPr>
        <w:pStyle w:val="Corpo"/>
        <w:spacing w:before="0" w:after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AVVISO PUBBLICO AL FINE DI COSTITUIRE UNA SHORT LIST DI </w:t>
      </w:r>
    </w:p>
    <w:p>
      <w:pPr>
        <w:pStyle w:val="Corpo"/>
        <w:spacing w:before="0" w:after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 xml:space="preserve">ESPERTI E COLLABORATORI ESTERNI  </w:t>
      </w:r>
    </w:p>
    <w:p>
      <w:pPr>
        <w:pStyle w:val="Corpo"/>
        <w:spacing w:before="0" w:after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PER LA REALIZZAZIONE DEL PROGETTO "LABORATORIO DELLO STRETTO"</w:t>
      </w:r>
    </w:p>
    <w:p>
      <w:pPr>
        <w:pStyle w:val="Corpo"/>
        <w:spacing w:before="0" w:after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</w:r>
    </w:p>
    <w:p>
      <w:pPr>
        <w:pStyle w:val="Corpo"/>
        <w:spacing w:before="0" w:after="0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DICHIARAZIONE</w:t>
      </w:r>
    </w:p>
    <w:p>
      <w:pPr>
        <w:pStyle w:val="Corpo"/>
        <w:spacing w:before="0" w:after="0"/>
        <w:jc w:val="center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resa ai sensi del D.P.R. 445/00 art. 47e ss.mm.ii.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sz w:val="22"/>
          <w:szCs w:val="22"/>
        </w:rPr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Il/la sottoscritto/a _________________________________________________________________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nato/a a _____________________________________________________ il __________________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residente a __________________________________________________________ Prov. 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in via/piazza _____________________________ n. _______ , CAP ___________, Prov __________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tel. (+39) ________________________________________, PEC ____________________________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rStyle w:val="Hyperlink0"/>
          <w:sz w:val="22"/>
          <w:szCs w:val="22"/>
        </w:rPr>
        <w:t>CF: _______________________________________, P.Iva: ________________________________</w:t>
      </w:r>
    </w:p>
    <w:p>
      <w:pPr>
        <w:pStyle w:val="Corpo"/>
        <w:spacing w:before="0" w:after="0"/>
        <w:jc w:val="both"/>
        <w:rPr>
          <w:rStyle w:val="Hyperlink0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in riferimento all' AVVISO PUBBLICO AL FINE DI COSTITUIRE UNA SHORT LIST DI ESPERTI ESTERNI  E COLLABORATORI ESTERNI PER LA REALIZZAZIONE DEL PROGETTO "LABORATORIO DELLO STRETTO" promosso dall'Accademia di Belle Arti di Reggio Calabria, finanziato nell'ambito del POR Calabria FESR-FSE 2014-2020, consapevole delle responsabilità amministrative e penali in cui si incorre in caso di mendaci dichiarazioni e false attestazioni, ai sensi dell’art. 76 del D.P.R. 445/2000, sotto la sua personale responsabilità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la veridicità dei contenuti degli stati e delle notizie contenuti nel relativo curriculum vitae;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l’impegno a rinunciare ad incarichi incompatibili con l'attività da prestare;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di godere dei diritti civili e politici;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di non avere riportato condanne penali definitive;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di non essere destinatario di misure di prevenzione che impediscono l'impiego ai pubblici uffici;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di non avere rapporti di lavoro subordinato con Enti pubblici, ovvero di avere verificato l’assenza di incompatibilità dell’incarico con l’ordinamento dell’Ente con cui ha il rapporto e che, in caso di affidamento dell’incarico, si adopererà per ottenere la relativa preventiva autorizzazione per l’accettazione dell’incarico;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TimesNewRoman"/>
          <w:sz w:val="22"/>
          <w:szCs w:val="22"/>
          <w:lang w:val="it-IT"/>
        </w:rPr>
      </w:pPr>
      <w:r>
        <w:rPr>
          <w:rFonts w:cs="TimesNewRoman" w:ascii="Calibri" w:hAnsi="Calibri"/>
          <w:sz w:val="22"/>
          <w:szCs w:val="22"/>
          <w:lang w:val="it-IT"/>
        </w:rPr>
        <w:t xml:space="preserve">il consenso al trattamento dati personali ai sensi del D.lgs. 196/2003 e s.m.i. (T.U. sulla privacy). </w:t>
      </w:r>
    </w:p>
    <w:p>
      <w:pPr>
        <w:pStyle w:val="Normal"/>
        <w:spacing w:lineRule="auto" w:line="276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</w:r>
    </w:p>
    <w:p>
      <w:pPr>
        <w:pStyle w:val="Normal"/>
        <w:spacing w:lineRule="auto" w:line="276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>____________________, lì ________</w:t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sz w:val="22"/>
          <w:szCs w:val="22"/>
          <w:lang w:val="it-IT"/>
        </w:rPr>
        <w:tab/>
        <w:tab/>
        <w:tab/>
        <w:tab/>
        <w:tab/>
        <w:tab/>
        <w:t>Il dichiarante</w:t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>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2194" w:footer="720" w:bottom="174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Tahoma">
    <w:charset w:val="01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center"/>
      <w:rPr>
        <w:sz w:val="18"/>
        <w:szCs w:val="18"/>
        <w:lang w:val="it-IT"/>
      </w:rPr>
    </w:pPr>
    <w:r>
      <w:rPr>
        <w:sz w:val="18"/>
        <w:szCs w:val="18"/>
        <w:lang w:val="it-IT"/>
      </w:rPr>
      <w:t>Via XXV luglio, 10 – 89123 Reggio Calabria, tel. 0965.499415 – 0965.896852 – fax 0965.499414</w:t>
    </w:r>
  </w:p>
  <w:p>
    <w:pPr>
      <w:pStyle w:val="Pidipagina1"/>
      <w:jc w:val="center"/>
      <w:rPr>
        <w:lang w:val="it-IT"/>
      </w:rPr>
    </w:pPr>
    <w:r>
      <w:rPr>
        <w:lang w:val="it-IT"/>
      </w:rPr>
      <w:t>http://</w:t>
    </w:r>
    <w:hyperlink r:id="rId1">
      <w:r>
        <w:rPr>
          <w:rStyle w:val="InternetLink"/>
          <w:lang w:val="it-IT"/>
        </w:rPr>
        <w:t>www.accademiabelleartirc.it</w:t>
      </w:r>
    </w:hyperlink>
    <w:r>
      <w:rPr>
        <w:sz w:val="18"/>
        <w:szCs w:val="18"/>
        <w:lang w:val="it-IT"/>
      </w:rPr>
      <w:t xml:space="preserve"> – </w:t>
    </w:r>
    <w:hyperlink r:id="rId2">
      <w:r>
        <w:rPr>
          <w:rStyle w:val="InternetLink"/>
          <w:sz w:val="18"/>
          <w:szCs w:val="18"/>
          <w:lang w:val="it-IT" w:eastAsia="hi-IN" w:bidi="hi-IN"/>
        </w:rPr>
        <w:t>protocollo@accademiabelleartirc.it</w:t>
      </w:r>
    </w:hyperlink>
    <w:r>
      <w:rPr>
        <w:sz w:val="18"/>
        <w:szCs w:val="18"/>
        <w:lang w:val="it-IT"/>
      </w:rPr>
      <w:t xml:space="preserve">  - accademiabelleartirc@postecert.it</w:t>
    </w:r>
  </w:p>
  <w:p>
    <w:pPr>
      <w:pStyle w:val="Intestazioneepidipagina"/>
      <w:jc w:val="center"/>
      <w:rPr/>
    </w:pPr>
    <w:r>
      <w:rPr>
        <w:sz w:val="18"/>
        <w:szCs w:val="18"/>
        <w:lang w:val="en-US"/>
      </w:rPr>
      <w:t>C.f.:80007690805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tabs>
        <w:tab w:val="center" w:pos="4819" w:leader="none"/>
        <w:tab w:val="right" w:pos="9612" w:leader="none"/>
        <w:tab w:val="right" w:pos="9638" w:leader="none"/>
      </w:tabs>
      <w:jc w:val="center"/>
      <w:rPr/>
    </w:pPr>
    <w:r>
      <w:rPr>
        <w:rStyle w:val="InternetLink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-45085</wp:posOffset>
          </wp:positionH>
          <wp:positionV relativeFrom="paragraph">
            <wp:posOffset>-127635</wp:posOffset>
          </wp:positionV>
          <wp:extent cx="6165215" cy="100266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65215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InternetLink"/>
      </w:rPr>
      <w:t xml:space="preserve">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̶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0d6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00000A"/>
      <w:kern w:val="0"/>
      <w:sz w:val="24"/>
      <w:szCs w:val="24"/>
      <w:u w:val="none" w:color="00000A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Hyperlink"/>
    <w:rsid w:val="004940d6"/>
    <w:rPr/>
  </w:style>
  <w:style w:type="character" w:styleId="Nessuno" w:customStyle="1">
    <w:name w:val="Nessuno"/>
    <w:qFormat/>
    <w:rsid w:val="004940d6"/>
    <w:rPr/>
  </w:style>
  <w:style w:type="character" w:styleId="Hyperlink0" w:customStyle="1">
    <w:name w:val="Hyperlink.0"/>
    <w:basedOn w:val="Nessuno"/>
    <w:qFormat/>
    <w:rsid w:val="004940d6"/>
    <w:rPr>
      <w:rFonts w:ascii="Calibri" w:hAnsi="Calibri" w:eastAsia="Calibri" w:cs="Calibri"/>
      <w:sz w:val="24"/>
      <w:szCs w:val="24"/>
    </w:rPr>
  </w:style>
  <w:style w:type="character" w:styleId="Hyperlink1" w:customStyle="1">
    <w:name w:val="Hyperlink.1"/>
    <w:basedOn w:val="Nessuno"/>
    <w:qFormat/>
    <w:rsid w:val="004940d6"/>
    <w:rPr>
      <w:color w:val="000000"/>
      <w:sz w:val="24"/>
      <w:szCs w:val="24"/>
      <w:u w:val="non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65894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b65894"/>
    <w:rPr>
      <w:b/>
      <w:bCs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1858c2"/>
    <w:rPr>
      <w:sz w:val="24"/>
      <w:szCs w:val="24"/>
      <w:u w:val="none" w:color="00000A"/>
      <w:lang w:val="en-US" w:eastAsia="en-US" w:bidi="ar-SA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858c2"/>
    <w:rPr>
      <w:sz w:val="24"/>
      <w:szCs w:val="24"/>
      <w:u w:val="none" w:color="00000A"/>
      <w:lang w:val="en-US" w:eastAsia="en-US" w:bidi="ar-SA"/>
    </w:rPr>
  </w:style>
  <w:style w:type="paragraph" w:styleId="Heading" w:customStyle="1">
    <w:name w:val="Heading"/>
    <w:basedOn w:val="Normal"/>
    <w:next w:val="TextBody"/>
    <w:qFormat/>
    <w:rsid w:val="004940d6"/>
    <w:pPr>
      <w:keepNext w:val="true"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xtBody">
    <w:name w:val="Body Text"/>
    <w:basedOn w:val="Normal"/>
    <w:rsid w:val="004940d6"/>
    <w:pPr>
      <w:spacing w:lineRule="auto" w:line="276" w:before="0" w:after="140"/>
    </w:pPr>
    <w:rPr/>
  </w:style>
  <w:style w:type="paragraph" w:styleId="List">
    <w:name w:val="List"/>
    <w:basedOn w:val="TextBody"/>
    <w:rsid w:val="004940d6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rsid w:val="004940d6"/>
    <w:pPr>
      <w:suppressLineNumbers/>
    </w:pPr>
    <w:rPr/>
  </w:style>
  <w:style w:type="paragraph" w:styleId="Didascalia1" w:customStyle="1">
    <w:name w:val="Didascalia1"/>
    <w:basedOn w:val="Normal"/>
    <w:qFormat/>
    <w:rsid w:val="004940d6"/>
    <w:pPr>
      <w:suppressLineNumbers/>
      <w:spacing w:before="120" w:after="120"/>
    </w:pPr>
    <w:rPr>
      <w:i/>
      <w:iCs/>
    </w:rPr>
  </w:style>
  <w:style w:type="paragraph" w:styleId="Caption1">
    <w:name w:val="caption"/>
    <w:basedOn w:val="Normal"/>
    <w:qFormat/>
    <w:rsid w:val="004940d6"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qFormat/>
    <w:rsid w:val="004940d6"/>
    <w:pPr>
      <w:tabs>
        <w:tab w:val="clear" w:pos="708"/>
        <w:tab w:val="center" w:pos="4819" w:leader="none"/>
        <w:tab w:val="right" w:pos="9638" w:leader="none"/>
      </w:tabs>
      <w:suppressAutoHyphens w:val="true"/>
    </w:pPr>
    <w:rPr>
      <w:rFonts w:cs="Arial Unicode MS"/>
      <w:color w:val="000000"/>
      <w:sz w:val="20"/>
      <w:szCs w:val="20"/>
      <w:u w:val="none" w:color="000000"/>
      <w:lang w:val="it-IT"/>
    </w:rPr>
  </w:style>
  <w:style w:type="paragraph" w:styleId="Intestazioneepidipagina" w:customStyle="1">
    <w:name w:val="Intestazione e piè di pagina"/>
    <w:qFormat/>
    <w:rsid w:val="004940d6"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u w:val="none" w:color="00000A"/>
      <w:lang w:val="it-IT" w:eastAsia="zh-CN" w:bidi="hi-IN"/>
    </w:rPr>
  </w:style>
  <w:style w:type="paragraph" w:styleId="Corpo" w:customStyle="1">
    <w:name w:val="Corpo"/>
    <w:qFormat/>
    <w:rsid w:val="004940d6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u w:val="none" w:color="000000"/>
      <w:lang w:val="it-IT" w:eastAsia="zh-CN" w:bidi="hi-IN"/>
    </w:rPr>
  </w:style>
  <w:style w:type="paragraph" w:styleId="Default" w:customStyle="1">
    <w:name w:val="Default"/>
    <w:qFormat/>
    <w:rsid w:val="004940d6"/>
    <w:pPr>
      <w:widowControl w:val="false"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zh-CN" w:bidi="hi-IN"/>
    </w:rPr>
  </w:style>
  <w:style w:type="paragraph" w:styleId="FrameContents" w:customStyle="1">
    <w:name w:val="Frame Contents"/>
    <w:basedOn w:val="Normal"/>
    <w:qFormat/>
    <w:rsid w:val="004940d6"/>
    <w:pPr>
      <w:suppressAutoHyphens w:val="true"/>
      <w:spacing w:lineRule="auto" w:line="276" w:before="0" w:after="200"/>
    </w:pPr>
    <w:rPr>
      <w:rFonts w:cs="Arial Unicode MS"/>
      <w:color w:val="000000"/>
      <w:sz w:val="20"/>
      <w:szCs w:val="20"/>
      <w:u w:val="none" w:color="000000"/>
      <w:lang w:val="it-IT"/>
    </w:rPr>
  </w:style>
  <w:style w:type="paragraph" w:styleId="Pidipagina1" w:customStyle="1">
    <w:name w:val="Piè di pagina1"/>
    <w:basedOn w:val="Normal"/>
    <w:qFormat/>
    <w:rsid w:val="004940d6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65894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65894"/>
    <w:pPr>
      <w:spacing w:beforeAutospacing="1" w:afterAutospacing="1"/>
    </w:pPr>
    <w:rPr>
      <w:rFonts w:eastAsia="Times New Roman"/>
      <w:lang w:val="it-IT" w:eastAsia="it-IT"/>
    </w:rPr>
  </w:style>
  <w:style w:type="paragraph" w:styleId="ListParagraph">
    <w:name w:val="List Paragraph"/>
    <w:basedOn w:val="Normal"/>
    <w:uiPriority w:val="34"/>
    <w:qFormat/>
    <w:rsid w:val="00ef2565"/>
    <w:pPr>
      <w:spacing w:lineRule="auto" w:line="276" w:before="0" w:after="200"/>
      <w:ind w:left="720" w:hanging="0"/>
      <w:contextualSpacing/>
    </w:pPr>
    <w:rPr>
      <w:rFonts w:ascii="Helvetica Neue" w:hAnsi="Helvetica Neue" w:eastAsia="Helvetica Neue" w:cs="Helvetica Neue" w:asciiTheme="minorHAnsi" w:cstheme="minorBidi" w:eastAsiaTheme="minorHAnsi" w:hAnsiTheme="minorHAnsi"/>
      <w:color w:val="auto"/>
      <w:sz w:val="22"/>
      <w:szCs w:val="22"/>
      <w:lang w:val="it-IT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semiHidden/>
    <w:unhideWhenUsed/>
    <w:rsid w:val="001858c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semiHidden/>
    <w:unhideWhenUsed/>
    <w:rsid w:val="001858c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  <w:rsid w:val="004940d6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940d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ccademiabelleartirc.it/" TargetMode="External"/><Relationship Id="rId2" Type="http://schemas.openxmlformats.org/officeDocument/2006/relationships/hyperlink" Target="mailto:protocollo@accademiabelleartirc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LibreOffice/7.0.3.1$MacOSX_X86_64 LibreOffice_project/d7547858d014d4cf69878db179d326fc3483e082</Application>
  <Pages>1</Pages>
  <Words>284</Words>
  <Characters>2103</Characters>
  <CharactersWithSpaces>2446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2021-01-12T17:05:00Z</dcterms:created>
  <dc:creator>ALE</dc:creator>
  <dc:description/>
  <dc:language>it-IT</dc:language>
  <cp:lastModifiedBy/>
  <dcterms:modified xsi:type="dcterms:W3CDTF">2021-01-13T19:18:14Z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